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432D45">
                <w:pPr>
                  <w:pStyle w:val="03MallGmbH"/>
                  <w:spacing w:before="240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</w:t>
                </w:r>
                <w:r w:rsidR="00721FED">
                  <w:rPr>
                    <w:rFonts w:ascii="Arial" w:hAnsi="Arial" w:cs="Arial"/>
                  </w:rPr>
                  <w:t xml:space="preserve"> AG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21FED">
                  <w:rPr>
                    <w:rFonts w:ascii="Arial" w:hAnsi="Arial" w:cs="Arial"/>
                  </w:rPr>
                  <w:t>Zürichstrasse</w:t>
                </w:r>
                <w:proofErr w:type="spellEnd"/>
                <w:r w:rsidR="00721FED">
                  <w:rPr>
                    <w:rFonts w:ascii="Arial" w:hAnsi="Arial" w:cs="Arial"/>
                  </w:rPr>
                  <w:t xml:space="preserve"> 46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8303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Bassersdorf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S</w:t>
                </w:r>
                <w:r w:rsidR="007B552B" w:rsidRPr="00891CAF">
                  <w:rPr>
                    <w:rFonts w:ascii="Arial" w:hAnsi="Arial" w:cs="Arial"/>
                  </w:rPr>
                  <w:t>ch</w:t>
                </w:r>
                <w:r w:rsidR="00721FED">
                  <w:rPr>
                    <w:rFonts w:ascii="Arial" w:hAnsi="Arial" w:cs="Arial"/>
                  </w:rPr>
                  <w:t>weiz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721FE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Roland Scheibling</w:t>
                </w:r>
                <w:r w:rsidR="00B0161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187E65" w:rsidRPr="00891CAF" w:rsidRDefault="00721FE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Geschäftsführ</w:t>
                </w:r>
                <w:r w:rsidR="00B0161A" w:rsidRPr="00891CAF">
                  <w:rPr>
                    <w:rFonts w:ascii="Arial" w:hAnsi="Arial" w:cs="Arial"/>
                  </w:rPr>
                  <w:t>er</w:t>
                </w:r>
              </w:p>
              <w:p w:rsidR="006120EC" w:rsidRPr="00891CAF" w:rsidRDefault="002C0A6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721FED">
                  <w:rPr>
                    <w:rFonts w:ascii="Arial" w:hAnsi="Arial" w:cs="Arial"/>
                  </w:rPr>
                  <w:t>+41</w:t>
                </w:r>
                <w:r w:rsidR="00B0161A" w:rsidRPr="00891CAF">
                  <w:rPr>
                    <w:rFonts w:ascii="Arial" w:hAnsi="Arial" w:cs="Arial"/>
                  </w:rPr>
                  <w:t xml:space="preserve"> </w:t>
                </w:r>
                <w:r w:rsidR="00721FED">
                  <w:rPr>
                    <w:rFonts w:ascii="Arial" w:hAnsi="Arial" w:cs="Arial"/>
                  </w:rPr>
                  <w:t>43 266 13 00</w:t>
                </w:r>
              </w:p>
              <w:p w:rsidR="00B0161A" w:rsidRPr="00891CAF" w:rsidRDefault="00721FE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roland.scheibling@mall.ch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721FE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Markus Böll</w:t>
                </w:r>
              </w:p>
              <w:p w:rsidR="00B0161A" w:rsidRPr="00891CAF" w:rsidRDefault="00721FE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Pressesprecher</w:t>
                </w:r>
              </w:p>
              <w:p w:rsidR="00721FED" w:rsidRDefault="002C0A66" w:rsidP="00721FE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721FED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721FED" w:rsidP="00721FED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markus.boell@mall.info</w:t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2C0A66" w:rsidP="00284B88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1-1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52499">
                      <w:rPr>
                        <w:rFonts w:ascii="Arial" w:hAnsi="Arial" w:cs="Arial"/>
                      </w:rPr>
                      <w:t>18</w:t>
                    </w:r>
                    <w:r w:rsidR="00721FED">
                      <w:rPr>
                        <w:rFonts w:ascii="Arial" w:hAnsi="Arial" w:cs="Arial"/>
                      </w:rPr>
                      <w:t>. Januar</w:t>
                    </w:r>
                    <w:r w:rsidR="009348E4">
                      <w:rPr>
                        <w:rFonts w:ascii="Arial" w:hAnsi="Arial" w:cs="Arial"/>
                      </w:rPr>
                      <w:t xml:space="preserve"> 202</w:t>
                    </w:r>
                    <w:r w:rsidR="00721FED">
                      <w:rPr>
                        <w:rFonts w:ascii="Arial" w:hAnsi="Arial" w:cs="Arial"/>
                      </w:rPr>
                      <w:t>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75A4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461903">
                  <w:rPr>
                    <w:rFonts w:cs="Arial"/>
                    <w:szCs w:val="22"/>
                    <w:lang w:val="de-DE"/>
                  </w:rPr>
                  <w:t xml:space="preserve"> für Planer, Industrie und Behörden in Zürich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CB0775" w:rsidP="00CB0775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als Ressource fürs urbane Stadtklima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C5118" w:rsidRDefault="00075A48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Wassersensible Stadtentwicklung </w:t>
            </w:r>
            <w:r w:rsidR="003B5364">
              <w:rPr>
                <w:rFonts w:cs="Arial"/>
                <w:szCs w:val="22"/>
                <w:lang w:val="de-DE"/>
              </w:rPr>
              <w:t>und ein</w:t>
            </w:r>
            <w:r>
              <w:rPr>
                <w:rFonts w:cs="Arial"/>
                <w:szCs w:val="22"/>
                <w:lang w:val="de-DE"/>
              </w:rPr>
              <w:t xml:space="preserve"> zukunftsweisende</w:t>
            </w:r>
            <w:r w:rsidR="003B5364">
              <w:rPr>
                <w:rFonts w:cs="Arial"/>
                <w:szCs w:val="22"/>
                <w:lang w:val="de-DE"/>
              </w:rPr>
              <w:t>r</w:t>
            </w:r>
            <w:r>
              <w:rPr>
                <w:rFonts w:cs="Arial"/>
                <w:szCs w:val="22"/>
                <w:lang w:val="de-DE"/>
              </w:rPr>
              <w:t xml:space="preserve"> Umgang mit Regenwasser, der </w:t>
            </w:r>
            <w:r w:rsidR="003B5364">
              <w:rPr>
                <w:rFonts w:cs="Arial"/>
                <w:szCs w:val="22"/>
                <w:lang w:val="de-DE"/>
              </w:rPr>
              <w:t xml:space="preserve">die Verweildauer der Niederschläge im urbanen Raum erhöht und </w:t>
            </w:r>
            <w:r>
              <w:rPr>
                <w:rFonts w:cs="Arial"/>
                <w:szCs w:val="22"/>
                <w:lang w:val="de-DE"/>
              </w:rPr>
              <w:t xml:space="preserve">den Abfluss in die Kanalisation verringert, sind die zentralen Themen einer </w:t>
            </w:r>
            <w:r w:rsidR="00422BE2">
              <w:rPr>
                <w:rFonts w:cs="Arial"/>
                <w:szCs w:val="22"/>
                <w:lang w:val="de-DE"/>
              </w:rPr>
              <w:t>Fachtagung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422BE2">
              <w:rPr>
                <w:rFonts w:cs="Arial"/>
                <w:szCs w:val="22"/>
                <w:lang w:val="de-DE"/>
              </w:rPr>
              <w:t>für Planer, I</w:t>
            </w:r>
            <w:r w:rsidR="003B5364">
              <w:rPr>
                <w:rFonts w:cs="Arial"/>
                <w:szCs w:val="22"/>
                <w:lang w:val="de-DE"/>
              </w:rPr>
              <w:t>ndustrie- und Behördenvertreter</w:t>
            </w:r>
            <w:r w:rsidR="004E3A21">
              <w:rPr>
                <w:rFonts w:cs="Arial"/>
                <w:szCs w:val="22"/>
                <w:lang w:val="de-DE"/>
              </w:rPr>
              <w:t xml:space="preserve">, die die Mall AG gemeinsam mit den Partnerunternehmen </w:t>
            </w:r>
            <w:proofErr w:type="spellStart"/>
            <w:r w:rsidR="004E3A21">
              <w:rPr>
                <w:rFonts w:cs="Arial"/>
                <w:szCs w:val="22"/>
                <w:lang w:val="de-DE"/>
              </w:rPr>
              <w:t>Tschümperlin</w:t>
            </w:r>
            <w:proofErr w:type="spellEnd"/>
            <w:r w:rsidR="004E3A21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4E3A21">
              <w:rPr>
                <w:rFonts w:cs="Arial"/>
                <w:szCs w:val="22"/>
                <w:lang w:val="de-DE"/>
              </w:rPr>
              <w:t>vonRoll</w:t>
            </w:r>
            <w:proofErr w:type="spellEnd"/>
            <w:r w:rsidR="004E3A2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4E3A21">
              <w:rPr>
                <w:rFonts w:cs="Arial"/>
                <w:szCs w:val="22"/>
                <w:lang w:val="de-DE"/>
              </w:rPr>
              <w:t>Hydro</w:t>
            </w:r>
            <w:proofErr w:type="spellEnd"/>
            <w:r w:rsidR="004E3A21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4E3A21">
              <w:rPr>
                <w:rFonts w:cs="Arial"/>
                <w:szCs w:val="22"/>
                <w:lang w:val="de-DE"/>
              </w:rPr>
              <w:t>ZinCo</w:t>
            </w:r>
            <w:proofErr w:type="spellEnd"/>
            <w:r w:rsidR="00422BE2">
              <w:rPr>
                <w:rFonts w:cs="Arial"/>
                <w:szCs w:val="22"/>
                <w:lang w:val="de-DE"/>
              </w:rPr>
              <w:t xml:space="preserve"> am 19. März</w:t>
            </w:r>
            <w:r>
              <w:rPr>
                <w:rFonts w:cs="Arial"/>
                <w:szCs w:val="22"/>
                <w:lang w:val="de-DE"/>
              </w:rPr>
              <w:t xml:space="preserve"> 2024 </w:t>
            </w:r>
            <w:r w:rsidR="00422BE2">
              <w:rPr>
                <w:rFonts w:cs="Arial"/>
                <w:szCs w:val="22"/>
                <w:lang w:val="de-DE"/>
              </w:rPr>
              <w:t xml:space="preserve">im </w:t>
            </w:r>
            <w:r w:rsidR="005B1404">
              <w:rPr>
                <w:rFonts w:cs="Arial"/>
                <w:szCs w:val="22"/>
                <w:lang w:val="de-DE"/>
              </w:rPr>
              <w:t>Technopark Zürich</w:t>
            </w:r>
            <w:r w:rsidR="004E3A21">
              <w:rPr>
                <w:rFonts w:cs="Arial"/>
                <w:szCs w:val="22"/>
                <w:lang w:val="de-DE"/>
              </w:rPr>
              <w:t xml:space="preserve"> veranstaltet</w:t>
            </w:r>
            <w:r w:rsidR="00422BE2">
              <w:rPr>
                <w:rFonts w:cs="Arial"/>
                <w:szCs w:val="22"/>
                <w:lang w:val="de-DE"/>
              </w:rPr>
              <w:t>.</w:t>
            </w:r>
          </w:p>
          <w:p w:rsidR="0060676D" w:rsidRDefault="003B5364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Gerade in dicht besiedelten Städten ist die Frage, wie wir im Rahmen einer dezentralen Regenwasserbewirtschaftung mit Niederschlägen umgehen und zugleich die Folgen von Starkregenereignissen abfedern, ein hochaktuelles Thema. Die Tagung </w:t>
            </w:r>
            <w:r w:rsidR="00F52E04">
              <w:rPr>
                <w:rFonts w:cs="Arial"/>
                <w:szCs w:val="22"/>
                <w:lang w:val="de-DE"/>
              </w:rPr>
              <w:t>zeigt den Stand der Technik</w:t>
            </w:r>
            <w:r>
              <w:rPr>
                <w:rFonts w:cs="Arial"/>
                <w:szCs w:val="22"/>
                <w:lang w:val="de-DE"/>
              </w:rPr>
              <w:t xml:space="preserve"> und </w:t>
            </w:r>
            <w:r w:rsidR="003F3483">
              <w:rPr>
                <w:rFonts w:cs="Arial"/>
                <w:szCs w:val="22"/>
                <w:lang w:val="de-DE"/>
              </w:rPr>
              <w:t xml:space="preserve">die </w:t>
            </w:r>
            <w:r>
              <w:rPr>
                <w:rFonts w:cs="Arial"/>
                <w:szCs w:val="22"/>
                <w:lang w:val="de-DE"/>
              </w:rPr>
              <w:t xml:space="preserve">Möglichkeiten, die Dachbegrünung, Regenwasserbewirtschaftung, Pflaster und Baumgruben in einer </w:t>
            </w:r>
            <w:proofErr w:type="spellStart"/>
            <w:r>
              <w:rPr>
                <w:rFonts w:cs="Arial"/>
                <w:szCs w:val="22"/>
                <w:lang w:val="de-DE"/>
              </w:rPr>
              <w:t>klimaresilienten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Stadt eröffnen. Renommierte Experten wie Mart</w:t>
            </w:r>
            <w:r w:rsidR="001B473A">
              <w:rPr>
                <w:rFonts w:cs="Arial"/>
                <w:szCs w:val="22"/>
                <w:lang w:val="de-DE"/>
              </w:rPr>
              <w:t>in Jordi von der Präventionsstiftung der Kantonalen Gebäudeversicherungen</w:t>
            </w:r>
            <w:r w:rsidR="003F3483">
              <w:rPr>
                <w:rFonts w:cs="Arial"/>
                <w:szCs w:val="22"/>
                <w:lang w:val="de-DE"/>
              </w:rPr>
              <w:t xml:space="preserve">, der über das Thema Naturgefahren aus Sicht des Gebäudeschutzes spricht, sowie David Risi, der als Vertreter </w:t>
            </w:r>
            <w:r w:rsidR="009B29AC">
              <w:rPr>
                <w:rFonts w:cs="Arial"/>
                <w:szCs w:val="22"/>
                <w:lang w:val="de-DE"/>
              </w:rPr>
              <w:t xml:space="preserve">der </w:t>
            </w:r>
            <w:r w:rsidR="003F3483">
              <w:rPr>
                <w:rFonts w:cs="Arial"/>
                <w:szCs w:val="22"/>
                <w:lang w:val="de-DE"/>
              </w:rPr>
              <w:t>Fachstelle Schwammstadt die aktuellen Projekte der Stadt Luzern vorstellt, komplettieren das Programm.</w:t>
            </w:r>
            <w:r w:rsidR="001B473A">
              <w:rPr>
                <w:rFonts w:cs="Arial"/>
                <w:szCs w:val="22"/>
                <w:lang w:val="de-DE"/>
              </w:rPr>
              <w:t xml:space="preserve"> </w:t>
            </w:r>
            <w:r w:rsidR="005B1404">
              <w:rPr>
                <w:rFonts w:cs="Arial"/>
                <w:szCs w:val="22"/>
                <w:lang w:val="de-DE"/>
              </w:rPr>
              <w:t xml:space="preserve">Die Tagungsteilnahme ist kostenlos, </w:t>
            </w:r>
            <w:r w:rsidR="00075A48">
              <w:rPr>
                <w:rFonts w:cs="Arial"/>
                <w:szCs w:val="22"/>
                <w:lang w:val="de-DE"/>
              </w:rPr>
              <w:t xml:space="preserve">anmelden können sich Interessenten unter </w:t>
            </w:r>
            <w:hyperlink r:id="rId9" w:history="1">
              <w:r w:rsidR="005B1404" w:rsidRPr="005B140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www.regenwasser-in-der-stadt.ch</w:t>
              </w:r>
            </w:hyperlink>
            <w:r w:rsidR="005B1404">
              <w:rPr>
                <w:rFonts w:cs="Arial"/>
                <w:szCs w:val="22"/>
                <w:lang w:val="de-DE"/>
              </w:rPr>
              <w:t>.</w:t>
            </w:r>
            <w:r w:rsidR="00075A48">
              <w:rPr>
                <w:rFonts w:cs="Arial"/>
                <w:szCs w:val="22"/>
                <w:lang w:val="de-DE"/>
              </w:rPr>
              <w:t xml:space="preserve"> Dort steht auch das komplette Programm zur Verfügung.</w:t>
            </w:r>
          </w:p>
          <w:p w:rsidR="00CB0775" w:rsidRDefault="00CB077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4E3A21">
              <w:rPr>
                <w:rFonts w:cs="Arial"/>
                <w:szCs w:val="22"/>
                <w:lang w:val="de-DE"/>
              </w:rPr>
              <w:t>.409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CB0775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461903">
                  <w:rPr>
                    <w:rFonts w:cs="Arial"/>
                    <w:szCs w:val="22"/>
                    <w:lang w:val="de-DE"/>
                  </w:rPr>
                  <w:t xml:space="preserve"> für Planer, Industrie und Behörden in Zürich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CB0775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als Ressource fürs urbane Stadtklima</w:t>
                </w:r>
              </w:p>
            </w:sdtContent>
          </w:sdt>
          <w:p w:rsidR="00693B06" w:rsidRPr="007C5118" w:rsidRDefault="0046190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45CABDB" wp14:editId="59D70F67">
                  <wp:extent cx="3705225" cy="2778919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699" cy="278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075A48">
              <w:rPr>
                <w:rFonts w:cs="Arial"/>
                <w:szCs w:val="22"/>
                <w:lang w:val="de-DE"/>
              </w:rPr>
              <w:t xml:space="preserve">Bei der Fachtagung </w:t>
            </w:r>
            <w:r w:rsidR="007F5090">
              <w:rPr>
                <w:rFonts w:cs="Arial"/>
                <w:szCs w:val="22"/>
                <w:lang w:val="de-DE"/>
              </w:rPr>
              <w:t xml:space="preserve">der Mall AG zeigen </w:t>
            </w:r>
            <w:r w:rsidR="00075A48">
              <w:rPr>
                <w:rFonts w:cs="Arial"/>
                <w:szCs w:val="22"/>
                <w:lang w:val="de-DE"/>
              </w:rPr>
              <w:t xml:space="preserve">Experten </w:t>
            </w:r>
            <w:r w:rsidR="007F5090">
              <w:rPr>
                <w:rFonts w:cs="Arial"/>
                <w:szCs w:val="22"/>
                <w:lang w:val="de-DE"/>
              </w:rPr>
              <w:t xml:space="preserve">zukunftsweisende Konzepte und innovative Projekte; zugleich </w:t>
            </w:r>
            <w:r w:rsidR="00075A48">
              <w:rPr>
                <w:rFonts w:cs="Arial"/>
                <w:szCs w:val="22"/>
                <w:lang w:val="de-DE"/>
              </w:rPr>
              <w:t>ermöglicht</w:t>
            </w:r>
            <w:r w:rsidR="007F5090">
              <w:rPr>
                <w:rFonts w:cs="Arial"/>
                <w:szCs w:val="22"/>
                <w:lang w:val="de-DE"/>
              </w:rPr>
              <w:t xml:space="preserve"> sie den fachlichen Austausch</w:t>
            </w:r>
            <w:r w:rsidR="00D76D1F">
              <w:rPr>
                <w:rFonts w:cs="Arial"/>
                <w:szCs w:val="22"/>
                <w:lang w:val="de-DE"/>
              </w:rPr>
              <w:t xml:space="preserve"> vor Ort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2C0A6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461903" w:rsidRPr="0046190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461903" w:rsidRPr="0046190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3C47AB" w:rsidRDefault="003C47A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E343FA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E343FA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E343FA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E343FA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E343FA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84B88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461903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461903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E343FA" w:rsidP="00CB0775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CB0775">
            <w:rPr>
              <w:rFonts w:ascii="Arial" w:hAnsi="Arial" w:cs="Arial"/>
              <w:sz w:val="18"/>
            </w:rPr>
            <w:t>„</w:t>
          </w:r>
          <w:r>
            <w:rPr>
              <w:rFonts w:ascii="Arial" w:hAnsi="Arial" w:cs="Arial"/>
              <w:sz w:val="18"/>
            </w:rPr>
            <w:t xml:space="preserve">Regenwasser </w:t>
          </w:r>
          <w:r w:rsidR="00CB0775">
            <w:rPr>
              <w:rFonts w:ascii="Arial" w:hAnsi="Arial" w:cs="Arial"/>
              <w:sz w:val="18"/>
            </w:rPr>
            <w:t>als Ressource fürs urbane Stadtklima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52499">
            <w:rPr>
              <w:rFonts w:ascii="Arial" w:hAnsi="Arial" w:cs="Arial"/>
              <w:sz w:val="18"/>
            </w:rPr>
            <w:t>18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>
            <w:rPr>
              <w:rFonts w:ascii="Arial" w:hAnsi="Arial" w:cs="Arial"/>
              <w:sz w:val="18"/>
            </w:rPr>
            <w:t>01.2024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C0A6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C0A6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C0A66">
                <w:t>Mall GmbH</w:t>
              </w:r>
              <w:r>
                <w:fldChar w:fldCharType="end"/>
              </w:r>
            </w:p>
            <w:p w:rsidR="00EA6222" w:rsidRDefault="003C47A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2C0A66">
                <w:t>Hüfinger</w:t>
              </w:r>
              <w:proofErr w:type="spellEnd"/>
              <w:r w:rsidR="002C0A66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C0A66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C0A66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C0A66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2C0A66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1264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3503"/>
    <w:rsid w:val="000455EE"/>
    <w:rsid w:val="00047972"/>
    <w:rsid w:val="00054630"/>
    <w:rsid w:val="000558B4"/>
    <w:rsid w:val="000575E8"/>
    <w:rsid w:val="00057B5C"/>
    <w:rsid w:val="00065E81"/>
    <w:rsid w:val="00075A48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C04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B473A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4B88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0A66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2F717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1F61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B5364"/>
    <w:rsid w:val="003C1826"/>
    <w:rsid w:val="003C3656"/>
    <w:rsid w:val="003C47AB"/>
    <w:rsid w:val="003D180A"/>
    <w:rsid w:val="003D444B"/>
    <w:rsid w:val="003D72F7"/>
    <w:rsid w:val="003E309D"/>
    <w:rsid w:val="003F3483"/>
    <w:rsid w:val="003F4A89"/>
    <w:rsid w:val="003F66AD"/>
    <w:rsid w:val="00414422"/>
    <w:rsid w:val="00415AB5"/>
    <w:rsid w:val="00415BD0"/>
    <w:rsid w:val="0041772D"/>
    <w:rsid w:val="00422BE2"/>
    <w:rsid w:val="00423695"/>
    <w:rsid w:val="004238DF"/>
    <w:rsid w:val="0042397E"/>
    <w:rsid w:val="00424AEC"/>
    <w:rsid w:val="00425DF6"/>
    <w:rsid w:val="00427584"/>
    <w:rsid w:val="00430DEB"/>
    <w:rsid w:val="00432D45"/>
    <w:rsid w:val="004413A8"/>
    <w:rsid w:val="00442F9A"/>
    <w:rsid w:val="004566AC"/>
    <w:rsid w:val="004576D9"/>
    <w:rsid w:val="00460885"/>
    <w:rsid w:val="00461903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E3A21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1404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B66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21FED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25CC"/>
    <w:rsid w:val="007A27E5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E53E1"/>
    <w:rsid w:val="007E57D7"/>
    <w:rsid w:val="007F5090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4B64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27481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B29AC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0992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3BFD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451BF"/>
    <w:rsid w:val="00B52499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1E6A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4096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0775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640B"/>
    <w:rsid w:val="00D27928"/>
    <w:rsid w:val="00D31099"/>
    <w:rsid w:val="00D3144A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6D1F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3C5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43FA"/>
    <w:rsid w:val="00E35CB4"/>
    <w:rsid w:val="00E4322A"/>
    <w:rsid w:val="00E45520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2E04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regenwasser-in-der-stadt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71A1B-450A-4CA5-9B15-05953FB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15</cp:revision>
  <cp:lastPrinted>2024-01-16T10:01:00Z</cp:lastPrinted>
  <dcterms:created xsi:type="dcterms:W3CDTF">2024-01-09T14:27:00Z</dcterms:created>
  <dcterms:modified xsi:type="dcterms:W3CDTF">2024-01-16T10:02:00Z</dcterms:modified>
</cp:coreProperties>
</file>